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54" w:rsidRPr="007B5E17" w:rsidRDefault="00DF7378" w:rsidP="007B5E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23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47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1D0" w:rsidRPr="007B5E1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B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типичных нарушениях</w:t>
      </w:r>
      <w:r w:rsidR="007471D0" w:rsidRPr="007B5E17">
        <w:rPr>
          <w:rFonts w:ascii="Times New Roman" w:hAnsi="Times New Roman" w:cs="Times New Roman"/>
          <w:color w:val="000000" w:themeColor="text1"/>
          <w:sz w:val="24"/>
          <w:szCs w:val="24"/>
        </w:rPr>
        <w:t>, совершаемых</w:t>
      </w:r>
      <w:r w:rsidR="007233AA" w:rsidRPr="007B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субъектами хозяйствования </w:t>
      </w:r>
      <w:proofErr w:type="gramStart"/>
      <w:r w:rsidR="00E5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471D0" w:rsidRPr="007B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proofErr w:type="gramEnd"/>
      <w:r w:rsidR="002826B3" w:rsidRPr="007B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A54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</w:p>
    <w:p w:rsidR="007471D0" w:rsidRPr="007B5E17" w:rsidRDefault="007471D0" w:rsidP="007B5E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254" w:rsidRPr="007B5E17" w:rsidRDefault="009D0254" w:rsidP="007B5E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"/>
        <w:gridCol w:w="765"/>
        <w:gridCol w:w="11"/>
        <w:gridCol w:w="2512"/>
        <w:gridCol w:w="21"/>
        <w:gridCol w:w="2559"/>
        <w:gridCol w:w="21"/>
        <w:gridCol w:w="4151"/>
        <w:gridCol w:w="103"/>
      </w:tblGrid>
      <w:tr w:rsidR="009D0254" w:rsidRPr="007B5E17" w:rsidTr="00ED10C1">
        <w:trPr>
          <w:gridBefore w:val="1"/>
          <w:wBefore w:w="27" w:type="dxa"/>
          <w:trHeight w:val="480"/>
        </w:trPr>
        <w:tc>
          <w:tcPr>
            <w:tcW w:w="776" w:type="dxa"/>
            <w:gridSpan w:val="2"/>
          </w:tcPr>
          <w:p w:rsidR="009D0254" w:rsidRPr="007B5E17" w:rsidRDefault="00AE5675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D0254" w:rsidRPr="007B5E17" w:rsidRDefault="009D0254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12" w:type="dxa"/>
          </w:tcPr>
          <w:p w:rsidR="009D0254" w:rsidRPr="007B5E17" w:rsidRDefault="00AE5675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D0254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бъекты контроля</w:t>
            </w:r>
          </w:p>
          <w:p w:rsidR="009D0254" w:rsidRPr="007B5E17" w:rsidRDefault="009D0254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9D0254" w:rsidRPr="007B5E17" w:rsidRDefault="009D0254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Типичные нарушения</w:t>
            </w:r>
          </w:p>
          <w:p w:rsidR="009D0254" w:rsidRPr="007B5E17" w:rsidRDefault="009D0254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  <w:gridSpan w:val="3"/>
          </w:tcPr>
          <w:p w:rsidR="009D0254" w:rsidRPr="007B5E17" w:rsidRDefault="009D0254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технических </w:t>
            </w:r>
            <w:r w:rsidR="00AE5675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регламентов</w:t>
            </w: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Таможенного союза, технических регламентов Евразийского экономического союза или общих санитарно-эпидемиологических требований, установленных  Президентов  Республики Беларусь, специфических санитарно-эпидемиологическ</w:t>
            </w:r>
            <w:r w:rsidR="00AE5675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требований</w:t>
            </w:r>
            <w:r w:rsidR="00AE5675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установленных Со</w:t>
            </w: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ветом Министров </w:t>
            </w:r>
            <w:r w:rsidR="00AE5675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Беларусь, санитарных норм и </w:t>
            </w:r>
            <w:r w:rsidR="00AE5675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</w:t>
            </w: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E5675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гигиенических</w:t>
            </w: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нормативов с указанием структурного элемента документы регламентирующего требования</w:t>
            </w:r>
            <w:r w:rsidR="00AE5675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61049" w:rsidRPr="007B5E17" w:rsidTr="00ED10C1">
        <w:trPr>
          <w:gridBefore w:val="1"/>
          <w:wBefore w:w="27" w:type="dxa"/>
          <w:trHeight w:val="480"/>
        </w:trPr>
        <w:tc>
          <w:tcPr>
            <w:tcW w:w="776" w:type="dxa"/>
            <w:gridSpan w:val="2"/>
          </w:tcPr>
          <w:p w:rsidR="00E61049" w:rsidRPr="007B5E17" w:rsidRDefault="00ED10C1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E61049" w:rsidRPr="007B5E17" w:rsidRDefault="00E61049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промышленности по переработке  сельскохозяйственной продукции, продовольственного сырья  и  производству  пищевой продукции</w:t>
            </w:r>
          </w:p>
        </w:tc>
        <w:tc>
          <w:tcPr>
            <w:tcW w:w="2580" w:type="dxa"/>
            <w:gridSpan w:val="2"/>
          </w:tcPr>
          <w:p w:rsidR="00E61049" w:rsidRPr="007B5E17" w:rsidRDefault="005B7EF7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помещениях объектов</w:t>
            </w:r>
            <w:r w:rsidR="00FC366D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поддерживалась чистота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75" w:type="dxa"/>
            <w:gridSpan w:val="3"/>
          </w:tcPr>
          <w:p w:rsidR="00E61049" w:rsidRPr="007B5E17" w:rsidRDefault="003A1951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Технический  регламент</w:t>
            </w:r>
            <w:proofErr w:type="gramEnd"/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ТР ТС 021/2011 «О безопасности пищевой продукции», утвержденного Решением Комиссии Таможенног</w:t>
            </w:r>
            <w:r w:rsidR="00840AFF" w:rsidRPr="007B5E17">
              <w:rPr>
                <w:rFonts w:ascii="Times New Roman" w:hAnsi="Times New Roman" w:cs="Times New Roman"/>
                <w:sz w:val="24"/>
                <w:szCs w:val="24"/>
              </w:rPr>
              <w:t>о союза от 9 декабря 2011 № 880 ст. 10,11</w:t>
            </w:r>
            <w:r w:rsidR="00F37727"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37727" w:rsidRPr="007B5E17" w:rsidRDefault="00F37727" w:rsidP="00A46E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B5E17">
              <w:rPr>
                <w:rFonts w:ascii="Times New Roman" w:eastAsia="Calibri" w:hAnsi="Times New Roman" w:cs="Times New Roman"/>
                <w:sz w:val="24"/>
                <w:szCs w:val="24"/>
              </w:rPr>
              <w:t>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 п. 3.</w:t>
            </w:r>
          </w:p>
        </w:tc>
      </w:tr>
      <w:tr w:rsidR="00B804B6" w:rsidRPr="007B5E17" w:rsidTr="00ED10C1">
        <w:trPr>
          <w:gridBefore w:val="1"/>
          <w:wBefore w:w="27" w:type="dxa"/>
          <w:trHeight w:val="480"/>
        </w:trPr>
        <w:tc>
          <w:tcPr>
            <w:tcW w:w="776" w:type="dxa"/>
            <w:gridSpan w:val="2"/>
          </w:tcPr>
          <w:p w:rsidR="00B804B6" w:rsidRPr="007B5E17" w:rsidRDefault="00B804B6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804B6" w:rsidRPr="007B5E17" w:rsidRDefault="00B804B6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B804B6" w:rsidRPr="007B5E17" w:rsidRDefault="007A15E2" w:rsidP="007A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все поверхности помещения</w:t>
            </w:r>
            <w:r w:rsidR="00B804B6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B804B6"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поддерживались  в исправном состоянии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75" w:type="dxa"/>
            <w:gridSpan w:val="3"/>
          </w:tcPr>
          <w:p w:rsidR="00E720D6" w:rsidRPr="007B5E17" w:rsidRDefault="00E720D6" w:rsidP="007B5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B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</w:t>
            </w:r>
            <w:proofErr w:type="gramStart"/>
            <w:r w:rsidRPr="007B5E17">
              <w:rPr>
                <w:rFonts w:ascii="Times New Roman" w:eastAsia="Calibri" w:hAnsi="Times New Roman" w:cs="Times New Roman"/>
                <w:sz w:val="24"/>
                <w:szCs w:val="24"/>
              </w:rPr>
              <w:t>7  п.</w:t>
            </w:r>
            <w:proofErr w:type="gramEnd"/>
            <w:r w:rsidRPr="007B5E1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43027" w:rsidRPr="007B5E17" w:rsidRDefault="00843027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Технический  регламент</w:t>
            </w:r>
            <w:proofErr w:type="gramEnd"/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ТР ТС 021/2011 «О безопасности пищевой продукции», утвержденного Решением Комиссии Таможенного союза от 9 декабря 2011 № 880 ст. 14; </w:t>
            </w:r>
          </w:p>
          <w:p w:rsidR="00B804B6" w:rsidRPr="007B5E17" w:rsidRDefault="00B812BB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№ 119 от 31.07.2012г. 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п. 68</w:t>
            </w:r>
          </w:p>
        </w:tc>
      </w:tr>
      <w:tr w:rsidR="00B804B6" w:rsidRPr="007B5E17" w:rsidTr="00ED10C1">
        <w:trPr>
          <w:gridBefore w:val="1"/>
          <w:wBefore w:w="27" w:type="dxa"/>
          <w:trHeight w:val="480"/>
        </w:trPr>
        <w:tc>
          <w:tcPr>
            <w:tcW w:w="776" w:type="dxa"/>
            <w:gridSpan w:val="2"/>
          </w:tcPr>
          <w:p w:rsidR="00B804B6" w:rsidRPr="007B5E17" w:rsidRDefault="00B804B6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804B6" w:rsidRPr="007B5E17" w:rsidRDefault="00B804B6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B804B6" w:rsidRPr="007B5E17" w:rsidRDefault="00E44E04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A1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были </w:t>
            </w:r>
            <w:r w:rsidRPr="007B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обеспечены условия д</w:t>
            </w:r>
            <w:r w:rsidR="00DF6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личной гигиены рук работающих.</w:t>
            </w:r>
          </w:p>
        </w:tc>
        <w:tc>
          <w:tcPr>
            <w:tcW w:w="4275" w:type="dxa"/>
            <w:gridSpan w:val="3"/>
          </w:tcPr>
          <w:p w:rsidR="000F76F3" w:rsidRPr="007B5E17" w:rsidRDefault="000F76F3" w:rsidP="007B5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B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</w:t>
            </w:r>
            <w:proofErr w:type="gramStart"/>
            <w:r w:rsidRPr="007B5E17">
              <w:rPr>
                <w:rFonts w:ascii="Times New Roman" w:eastAsia="Calibri" w:hAnsi="Times New Roman" w:cs="Times New Roman"/>
                <w:sz w:val="24"/>
                <w:szCs w:val="24"/>
              </w:rPr>
              <w:t>7  п</w:t>
            </w:r>
            <w:proofErr w:type="gramEnd"/>
            <w:r w:rsidRPr="007B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33.;</w:t>
            </w:r>
          </w:p>
          <w:p w:rsidR="000F76F3" w:rsidRPr="007B5E17" w:rsidRDefault="000F76F3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Технический  регламент</w:t>
            </w:r>
            <w:proofErr w:type="gramEnd"/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ТР ТС 021/2011 «О безопасности пищевой продукции», утвержденного Решением Комиссии Таможенного союза от 9 декабря 2011 № 880 ст. 14; </w:t>
            </w:r>
          </w:p>
          <w:p w:rsidR="00B804B6" w:rsidRPr="007B5E17" w:rsidRDefault="000F76F3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санитарные нормы и правила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</w:t>
            </w:r>
            <w:r w:rsidR="00295472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ения № 119 от 31.07.2012г. п. 79</w:t>
            </w:r>
          </w:p>
        </w:tc>
      </w:tr>
      <w:tr w:rsidR="009D0254" w:rsidRPr="007B5E17" w:rsidTr="00ED10C1">
        <w:trPr>
          <w:gridBefore w:val="1"/>
          <w:wBefore w:w="27" w:type="dxa"/>
          <w:trHeight w:val="1883"/>
        </w:trPr>
        <w:tc>
          <w:tcPr>
            <w:tcW w:w="776" w:type="dxa"/>
            <w:gridSpan w:val="2"/>
          </w:tcPr>
          <w:p w:rsidR="009D0254" w:rsidRPr="007B5E17" w:rsidRDefault="00ED10C1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9D0254" w:rsidRPr="007B5E17" w:rsidRDefault="0046501B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 общественного питания, торговые объекты, рынки при обращении пищевой продукции</w:t>
            </w:r>
            <w:r w:rsidR="00973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gridSpan w:val="2"/>
          </w:tcPr>
          <w:p w:rsidR="00200BA4" w:rsidRPr="007B5E17" w:rsidRDefault="000B28F0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Допускалась р</w:t>
            </w:r>
            <w:r w:rsidR="00200BA4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еализация пищевых продуктов с истекшим сроком годности</w:t>
            </w:r>
            <w:r w:rsidR="00973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0254" w:rsidRPr="007B5E17" w:rsidRDefault="009D0254" w:rsidP="007B5E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  <w:gridSpan w:val="3"/>
          </w:tcPr>
          <w:p w:rsidR="009A7B3D" w:rsidRPr="007B5E17" w:rsidRDefault="00B20CE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</w:t>
            </w:r>
            <w:r w:rsidR="009A7B3D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r w:rsidR="009A7B3D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40, 45; </w:t>
            </w:r>
          </w:p>
          <w:p w:rsidR="00B20CE1" w:rsidRPr="007B5E17" w:rsidRDefault="009A7B3D" w:rsidP="003973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B20CE1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ехнический регламент таможенного союза 021/2011 «О безопасности пищевой продукции» утвержденн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ый</w:t>
            </w:r>
            <w:r w:rsidR="00B20CE1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Решением Комиссии Таможенного союза № 880 от 09.12.2011г  п. 12 ст. 17 гл.3</w:t>
            </w:r>
          </w:p>
        </w:tc>
      </w:tr>
      <w:tr w:rsidR="00AA0CDA" w:rsidRPr="007B5E17" w:rsidTr="00ED10C1">
        <w:trPr>
          <w:gridBefore w:val="1"/>
          <w:wBefore w:w="27" w:type="dxa"/>
          <w:trHeight w:val="1883"/>
        </w:trPr>
        <w:tc>
          <w:tcPr>
            <w:tcW w:w="776" w:type="dxa"/>
            <w:gridSpan w:val="2"/>
          </w:tcPr>
          <w:p w:rsidR="00AA0CDA" w:rsidRPr="007B5E17" w:rsidRDefault="00AA0CDA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A0CDA" w:rsidRPr="007B5E17" w:rsidRDefault="00AA0CD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</w:tcPr>
          <w:p w:rsidR="00AA0CDA" w:rsidRPr="007B5E17" w:rsidRDefault="00043748" w:rsidP="0004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Допущены н</w:t>
            </w:r>
            <w:r w:rsidR="00AA0CD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арушения условий реализации  пищевой продукции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5" w:type="dxa"/>
            <w:gridSpan w:val="3"/>
          </w:tcPr>
          <w:p w:rsidR="00AA0CDA" w:rsidRPr="007B5E17" w:rsidRDefault="00E52694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</w:t>
            </w:r>
            <w:r w:rsidR="008703AB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 40.</w:t>
            </w:r>
          </w:p>
        </w:tc>
      </w:tr>
      <w:tr w:rsidR="00B63D0A" w:rsidRPr="007B5E17" w:rsidTr="00ED10C1">
        <w:trPr>
          <w:gridBefore w:val="1"/>
          <w:wBefore w:w="27" w:type="dxa"/>
          <w:trHeight w:val="1883"/>
        </w:trPr>
        <w:tc>
          <w:tcPr>
            <w:tcW w:w="776" w:type="dxa"/>
            <w:gridSpan w:val="2"/>
          </w:tcPr>
          <w:p w:rsidR="00B63D0A" w:rsidRPr="007B5E17" w:rsidRDefault="00B63D0A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63D0A" w:rsidRPr="007B5E17" w:rsidRDefault="00B63D0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</w:tcPr>
          <w:p w:rsidR="00B63D0A" w:rsidRPr="007B5E17" w:rsidRDefault="0099694B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Неудовлетворительное содержание помещений, торгового и технологического оборудования</w:t>
            </w:r>
            <w:r w:rsidR="005B51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5" w:type="dxa"/>
            <w:gridSpan w:val="3"/>
          </w:tcPr>
          <w:p w:rsidR="00B63D0A" w:rsidRPr="007B5E17" w:rsidRDefault="0099694B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п. 3</w:t>
            </w:r>
          </w:p>
        </w:tc>
      </w:tr>
      <w:tr w:rsidR="00B63D0A" w:rsidRPr="007B5E17" w:rsidTr="00ED10C1">
        <w:trPr>
          <w:gridBefore w:val="1"/>
          <w:wBefore w:w="27" w:type="dxa"/>
          <w:trHeight w:val="1883"/>
        </w:trPr>
        <w:tc>
          <w:tcPr>
            <w:tcW w:w="776" w:type="dxa"/>
            <w:gridSpan w:val="2"/>
          </w:tcPr>
          <w:p w:rsidR="00B63D0A" w:rsidRPr="007B5E17" w:rsidRDefault="00B63D0A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63D0A" w:rsidRPr="007B5E17" w:rsidRDefault="00B63D0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</w:tcPr>
          <w:p w:rsidR="00962D27" w:rsidRPr="007B5E17" w:rsidRDefault="00962D27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Производственный контроль не включает контроль за технологией производства, хранением </w:t>
            </w:r>
            <w:r w:rsidR="006D2BDC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реализацией пищевой продукции.</w:t>
            </w:r>
          </w:p>
          <w:p w:rsidR="00B63D0A" w:rsidRPr="007B5E17" w:rsidRDefault="00B63D0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gridSpan w:val="3"/>
          </w:tcPr>
          <w:p w:rsidR="00B63D0A" w:rsidRPr="007B5E17" w:rsidRDefault="00D74FF7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</w:t>
            </w:r>
            <w:r w:rsidR="00287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 Беларусь № 32 от 30.03.2012г п.8</w:t>
            </w:r>
          </w:p>
        </w:tc>
      </w:tr>
      <w:tr w:rsidR="00B63D0A" w:rsidRPr="007B5E17" w:rsidTr="00ED10C1">
        <w:trPr>
          <w:gridBefore w:val="1"/>
          <w:wBefore w:w="27" w:type="dxa"/>
          <w:trHeight w:val="1883"/>
        </w:trPr>
        <w:tc>
          <w:tcPr>
            <w:tcW w:w="776" w:type="dxa"/>
            <w:gridSpan w:val="2"/>
          </w:tcPr>
          <w:p w:rsidR="00B63D0A" w:rsidRPr="007B5E17" w:rsidRDefault="00ED10C1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B63D0A" w:rsidRPr="007B5E17" w:rsidRDefault="00DB35FB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Торговые объекты реализующие непродовольственные товара</w:t>
            </w:r>
          </w:p>
        </w:tc>
        <w:tc>
          <w:tcPr>
            <w:tcW w:w="2580" w:type="dxa"/>
            <w:gridSpan w:val="2"/>
          </w:tcPr>
          <w:p w:rsidR="00B63D0A" w:rsidRPr="007B5E17" w:rsidRDefault="005E42F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Неудовлетворительное содержание помещений</w:t>
            </w:r>
            <w:r w:rsidR="00FD7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5" w:type="dxa"/>
            <w:gridSpan w:val="3"/>
          </w:tcPr>
          <w:p w:rsidR="00B63D0A" w:rsidRPr="007B5E17" w:rsidRDefault="005E42F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п. 3</w:t>
            </w:r>
          </w:p>
        </w:tc>
      </w:tr>
      <w:tr w:rsidR="00765FDF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 агропромышленного комплекса и объекты промышленности, деятельности которых потенциально опасна для населения</w:t>
            </w:r>
            <w:r w:rsidR="00092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092C36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Нарушения в части 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производственного контроля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содержания производственной и прилегающей </w:t>
            </w:r>
            <w:proofErr w:type="gramStart"/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содержания</w:t>
            </w:r>
            <w:proofErr w:type="gramEnd"/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производственных и санитарно-бытовых помещений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 </w:t>
            </w:r>
          </w:p>
          <w:p w:rsidR="00765FDF" w:rsidRPr="007B5E17" w:rsidRDefault="00092C36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организацию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производственного лабораторного контроля факторов производственной </w:t>
            </w:r>
            <w:proofErr w:type="gramStart"/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среды</w:t>
            </w:r>
            <w:r w:rsidR="00F41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 по</w:t>
            </w:r>
            <w:proofErr w:type="gramEnd"/>
            <w:r w:rsidR="00F41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обеспечению и оснащению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санитарно-бытовыми помещениями</w:t>
            </w:r>
            <w:r w:rsidR="00F41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 по  организации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медицинского обслуживания работающих</w:t>
            </w:r>
            <w:r w:rsidR="00F41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765FDF" w:rsidRPr="007B5E17" w:rsidRDefault="00F41444" w:rsidP="00B2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 обеспечению </w:t>
            </w:r>
            <w:r w:rsidR="00B25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работающих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спецодежд</w:t>
            </w:r>
            <w:r w:rsidR="00B25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 </w:t>
            </w:r>
            <w:r w:rsidR="00B25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санитарно-гигиенических заключений по результатам государственной санитарно-гигиенической экспертизы</w:t>
            </w:r>
            <w:r w:rsidR="00F13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23.11.2017г.;</w:t>
            </w:r>
          </w:p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66;</w:t>
            </w:r>
          </w:p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РБ от 24.01.2020 № 42;</w:t>
            </w:r>
          </w:p>
          <w:p w:rsidR="00DF642B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Санитарные нормы и правила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</w:t>
            </w:r>
          </w:p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85</w:t>
            </w:r>
          </w:p>
        </w:tc>
      </w:tr>
      <w:tr w:rsidR="005A7D99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D99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D99" w:rsidRPr="007B5E17" w:rsidRDefault="005A7D99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 осуществляющие ремонт и  техническое обслуживание транспортных средств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D99" w:rsidRPr="007B5E17" w:rsidRDefault="005A7D99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D99" w:rsidRPr="007B5E17" w:rsidRDefault="005A7D99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-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D99" w:rsidRPr="007B5E17" w:rsidRDefault="005A7D99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</w:t>
            </w:r>
          </w:p>
          <w:p w:rsidR="005A7D99" w:rsidRPr="007B5E17" w:rsidRDefault="005A7D99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-</w:t>
            </w:r>
          </w:p>
        </w:tc>
      </w:tr>
      <w:tr w:rsidR="00765FDF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труда работающих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66" w:rsidRDefault="00814E63" w:rsidP="007A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Нарушения  по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содержанию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производственной и прилегающей территории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содержанию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производственных и санитарно-бытовых помещений</w:t>
            </w:r>
            <w:r w:rsidRPr="007A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27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765FDF" w:rsidRPr="007B5E17" w:rsidRDefault="006927D9" w:rsidP="007A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производственного лабораторного контроля факторов производственной среды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  организации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медицинского обслуживания работающих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2A5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обеспечению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57F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работающих </w:t>
            </w:r>
            <w:r w:rsidR="002A5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спецодеждой.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23.11.2017г.;</w:t>
            </w:r>
          </w:p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66;</w:t>
            </w:r>
          </w:p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РБ от 24.01.2020 № 42;</w:t>
            </w:r>
          </w:p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Санитарные нормы и правила «Требования к условиям труда работающих и содержанию производственных объектов», утвержденных постановлением Министерства здравоохранения Республики Беларусь от 08.07.2016 № 85</w:t>
            </w:r>
          </w:p>
        </w:tc>
      </w:tr>
      <w:tr w:rsidR="007F60AD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AD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AD" w:rsidRPr="007B5E17" w:rsidRDefault="007F60AD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AD" w:rsidRPr="007B5E17" w:rsidRDefault="00B70E0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 к </w:t>
            </w:r>
            <w:r w:rsidR="00EC1F6F" w:rsidRPr="007B5E17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EC1F6F"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 мебелью.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AD" w:rsidRPr="007B5E17" w:rsidRDefault="005F20AC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Специфические  санитарно-эпидемиологические требования к содержанию и эксплуатации учреждений образования», утвержденные  постановлением  Совета Министров Республики Беларусь 07.08.2019 г № 525</w:t>
            </w:r>
            <w:r w:rsidR="00B70E01"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  п.29</w:t>
            </w:r>
          </w:p>
        </w:tc>
      </w:tr>
      <w:tr w:rsidR="003C27C0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C0" w:rsidRPr="007B5E17" w:rsidRDefault="003C27C0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C0" w:rsidRPr="007B5E17" w:rsidRDefault="003C27C0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C0" w:rsidRPr="007B5E17" w:rsidRDefault="003C27C0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по организации питания учащихся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C0" w:rsidRPr="007B5E17" w:rsidRDefault="003C27C0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Специфические  санитарно-эпидемиологические требования к содержанию и эксплуатации учреждений образования», утвержденные  постановлением  Совета Министров Республики Беларусь 07.08.2019 г № 525</w:t>
            </w:r>
            <w:r w:rsidR="006C0384"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  п.147</w:t>
            </w:r>
          </w:p>
        </w:tc>
      </w:tr>
      <w:tr w:rsidR="007B5BB5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B5" w:rsidRPr="007B5E17" w:rsidRDefault="007B5BB5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B5" w:rsidRPr="007B5E17" w:rsidRDefault="007B5BB5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B5" w:rsidRPr="007B5E17" w:rsidRDefault="00730EB5" w:rsidP="007B5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>Нарушения по организации производственного контроля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B5" w:rsidRPr="007B5E17" w:rsidRDefault="007B5BB5" w:rsidP="00B55A51">
            <w:pPr>
              <w:pStyle w:val="newncpi0"/>
            </w:pPr>
            <w:r w:rsidRPr="007B5E17"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 утвержденные постановлением МЗ РБ 22.12.2003 г № 183.</w:t>
            </w:r>
          </w:p>
        </w:tc>
      </w:tr>
      <w:tr w:rsidR="00765FDF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  <w:trHeight w:val="264"/>
        </w:trPr>
        <w:tc>
          <w:tcPr>
            <w:tcW w:w="7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курортные и оздоровительные организации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1565E0" w:rsidP="007B5E17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Нарушения </w:t>
            </w:r>
            <w:r w:rsidR="005373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 условиям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B7783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пребывания детей</w:t>
            </w:r>
            <w:r w:rsidR="00294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65FDF" w:rsidRPr="007B5E17" w:rsidRDefault="00765FDF" w:rsidP="007B5E17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384" w:rsidRPr="007B5E17" w:rsidRDefault="000E3384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23.11.2017г.;</w:t>
            </w:r>
          </w:p>
          <w:p w:rsidR="000E3384" w:rsidRPr="007B5E17" w:rsidRDefault="000E3384" w:rsidP="0008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пецифические санитарно-эпидемиологические требования к содержанию</w:t>
            </w:r>
            <w:r w:rsidR="0091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эксплуатации санаторно-курортных и</w:t>
            </w:r>
            <w:r w:rsidR="0091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оздоровительных организаций, утвержденные</w:t>
            </w:r>
            <w:r w:rsidR="0091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постановлением Совета Министров Республики Беларусь от 26.09.2019 № 663 </w:t>
            </w:r>
            <w:r w:rsidR="003B6CC7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769CB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п.49</w:t>
            </w:r>
            <w:r w:rsidR="00765FDF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42AD7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  <w:trHeight w:val="264"/>
        </w:trPr>
        <w:tc>
          <w:tcPr>
            <w:tcW w:w="7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D7" w:rsidRPr="007B5E17" w:rsidRDefault="00242AD7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D7" w:rsidRPr="007B5E17" w:rsidRDefault="00242AD7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D7" w:rsidRPr="007B5E17" w:rsidRDefault="00242AD7" w:rsidP="0053737D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Нарушения </w:t>
            </w:r>
            <w:r w:rsidR="005373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  питания</w:t>
            </w:r>
            <w:proofErr w:type="gramEnd"/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</w:t>
            </w:r>
            <w:r w:rsidR="00294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D7" w:rsidRPr="007B5E17" w:rsidRDefault="00342E0B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</w:t>
            </w:r>
            <w:r w:rsidR="0067144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ики Беларусь №7 от 23.11.2017г.</w:t>
            </w:r>
          </w:p>
          <w:p w:rsidR="0018774C" w:rsidRPr="007B5E17" w:rsidRDefault="0018774C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 санитарно-эпидемиологические требования к содержанию и эксплуатации учреждений образования», утвержденные  постановлением  Совета Министров Республики Беларусь 07.08.2019 г № 525  </w:t>
            </w:r>
          </w:p>
        </w:tc>
      </w:tr>
      <w:tr w:rsidR="00765FDF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  <w:trHeight w:val="636"/>
        </w:trPr>
        <w:tc>
          <w:tcPr>
            <w:tcW w:w="7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E168FA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Нарушения требований </w:t>
            </w:r>
            <w:r w:rsidR="00E16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r w:rsidR="00E16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держанию помещений.</w:t>
            </w: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F47E5D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 санитарно-эпидемиологические требования к содержанию и эксплуатации учреждений образования», утвержденные  постановлением  </w:t>
            </w:r>
            <w:r w:rsidRPr="007B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Министров Республики Беларусь 07.08.2019 г № 525  </w:t>
            </w:r>
          </w:p>
        </w:tc>
      </w:tr>
      <w:tr w:rsidR="00765FDF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DF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 по оказания бытовых услуг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DF" w:rsidRPr="007B5E17" w:rsidRDefault="00765FDF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</w:tr>
      <w:tr w:rsidR="00CA33AA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Общежития и иные места проживания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CA33AA" w:rsidP="007B5E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</w:tr>
      <w:tr w:rsidR="00CA33AA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</w:tr>
      <w:tr w:rsidR="00CA33AA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Объекты, являющиеся источниками неионизирующего излучения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</w:tr>
      <w:tr w:rsidR="00CA33AA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Территории населенных пунктов и организаций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соблюдаются требования к содержанию территорий населенных пунктов и объектов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 № 22 п.6</w:t>
            </w:r>
          </w:p>
        </w:tc>
      </w:tr>
      <w:tr w:rsidR="00CA33AA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защитные зоны объектов воздействия на здоровье человека и окружающую среду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</w:tr>
      <w:tr w:rsidR="00CA33AA" w:rsidRPr="007B5E17" w:rsidTr="00ED10C1">
        <w:tblPrEx>
          <w:tblBorders>
            <w:top w:val="single" w:sz="6" w:space="0" w:color="3D7057"/>
            <w:left w:val="single" w:sz="6" w:space="0" w:color="3D7057"/>
            <w:bottom w:val="single" w:sz="6" w:space="0" w:color="3D7057"/>
            <w:right w:val="single" w:sz="6" w:space="0" w:color="3D7057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03" w:type="dxa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ED10C1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 здравоохранения, иные организации и индивидуальные предприниматели , которые осуществляют медицинскую, фармацевтическую деятельность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D7570B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Нарушения </w:t>
            </w:r>
            <w:r w:rsidR="00CA33A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CA33A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санитарно-техническому состоянию лечебных помещений, в </w:t>
            </w:r>
            <w:proofErr w:type="spellStart"/>
            <w:r w:rsidR="00CA33A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="00CA33A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внутренней отделке помещений, санитарному состоянию мебели и оборудования;</w:t>
            </w:r>
          </w:p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нарушения по своевременности и качеству проведения уборок, содержанию уборочного инвентаря;</w:t>
            </w:r>
          </w:p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-нарушения по использованию СИЗ и гигиене рук;</w:t>
            </w:r>
          </w:p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проведению дезинфекционных и стерилизационных мероприятий.</w:t>
            </w:r>
          </w:p>
          <w:p w:rsidR="00CA33AA" w:rsidRPr="007B5E17" w:rsidRDefault="00CA33AA" w:rsidP="007B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-соблюдению параметров микроклимата (температура воздуха) в помещениях ФАП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7B5E17" w:rsidRDefault="0032608B" w:rsidP="00326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Специфические санитарно-эпидемиологические</w:t>
            </w:r>
            <w:r w:rsidR="00CA33A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="00CA33AA" w:rsidRPr="007B5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Республики Беларусь от 03.03.2020 № 130</w:t>
            </w:r>
          </w:p>
        </w:tc>
      </w:tr>
    </w:tbl>
    <w:p w:rsidR="00765FDF" w:rsidRDefault="00765FDF" w:rsidP="00B04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65FDF" w:rsidSect="008F743B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6A4"/>
    <w:rsid w:val="000026CF"/>
    <w:rsid w:val="000055D4"/>
    <w:rsid w:val="000072A4"/>
    <w:rsid w:val="00012F51"/>
    <w:rsid w:val="0001761C"/>
    <w:rsid w:val="00043748"/>
    <w:rsid w:val="00043A80"/>
    <w:rsid w:val="00045241"/>
    <w:rsid w:val="00047E35"/>
    <w:rsid w:val="000546AC"/>
    <w:rsid w:val="00063E35"/>
    <w:rsid w:val="000702FC"/>
    <w:rsid w:val="000711C4"/>
    <w:rsid w:val="0007436F"/>
    <w:rsid w:val="0008012F"/>
    <w:rsid w:val="00080E2A"/>
    <w:rsid w:val="0008487B"/>
    <w:rsid w:val="00092847"/>
    <w:rsid w:val="00092C36"/>
    <w:rsid w:val="000968FA"/>
    <w:rsid w:val="00096E68"/>
    <w:rsid w:val="000A2ACC"/>
    <w:rsid w:val="000A6AF0"/>
    <w:rsid w:val="000B28F0"/>
    <w:rsid w:val="000C0C72"/>
    <w:rsid w:val="000C30CB"/>
    <w:rsid w:val="000C39F3"/>
    <w:rsid w:val="000C72D7"/>
    <w:rsid w:val="000D47AC"/>
    <w:rsid w:val="000D7D71"/>
    <w:rsid w:val="000E3384"/>
    <w:rsid w:val="000F0935"/>
    <w:rsid w:val="000F102E"/>
    <w:rsid w:val="000F50E6"/>
    <w:rsid w:val="000F67E4"/>
    <w:rsid w:val="000F76F3"/>
    <w:rsid w:val="00100E73"/>
    <w:rsid w:val="00110D12"/>
    <w:rsid w:val="00115D2C"/>
    <w:rsid w:val="00117187"/>
    <w:rsid w:val="00120C4C"/>
    <w:rsid w:val="0012311C"/>
    <w:rsid w:val="00130E1A"/>
    <w:rsid w:val="00131009"/>
    <w:rsid w:val="001313F0"/>
    <w:rsid w:val="00135480"/>
    <w:rsid w:val="0013700B"/>
    <w:rsid w:val="00140426"/>
    <w:rsid w:val="001500F4"/>
    <w:rsid w:val="001565E0"/>
    <w:rsid w:val="0015690D"/>
    <w:rsid w:val="001623E7"/>
    <w:rsid w:val="001635E8"/>
    <w:rsid w:val="00166CEA"/>
    <w:rsid w:val="001752C2"/>
    <w:rsid w:val="00183552"/>
    <w:rsid w:val="00186145"/>
    <w:rsid w:val="0018774C"/>
    <w:rsid w:val="001931E9"/>
    <w:rsid w:val="001940C2"/>
    <w:rsid w:val="0019474E"/>
    <w:rsid w:val="0019535F"/>
    <w:rsid w:val="001A40BD"/>
    <w:rsid w:val="001A414C"/>
    <w:rsid w:val="001B446B"/>
    <w:rsid w:val="001C48E6"/>
    <w:rsid w:val="001C5083"/>
    <w:rsid w:val="001C5891"/>
    <w:rsid w:val="001D1407"/>
    <w:rsid w:val="001E0440"/>
    <w:rsid w:val="001E3062"/>
    <w:rsid w:val="001E3F8C"/>
    <w:rsid w:val="001E497E"/>
    <w:rsid w:val="001F06BF"/>
    <w:rsid w:val="001F4B51"/>
    <w:rsid w:val="00200BA4"/>
    <w:rsid w:val="002025B8"/>
    <w:rsid w:val="00204884"/>
    <w:rsid w:val="002113C1"/>
    <w:rsid w:val="002252EF"/>
    <w:rsid w:val="00231988"/>
    <w:rsid w:val="00237226"/>
    <w:rsid w:val="00242A5B"/>
    <w:rsid w:val="00242AD7"/>
    <w:rsid w:val="00253ACF"/>
    <w:rsid w:val="00255A1A"/>
    <w:rsid w:val="00257159"/>
    <w:rsid w:val="002645A0"/>
    <w:rsid w:val="00271B19"/>
    <w:rsid w:val="00273675"/>
    <w:rsid w:val="00274D93"/>
    <w:rsid w:val="002826B3"/>
    <w:rsid w:val="00287403"/>
    <w:rsid w:val="002948CF"/>
    <w:rsid w:val="00294954"/>
    <w:rsid w:val="00295472"/>
    <w:rsid w:val="002A2D31"/>
    <w:rsid w:val="002A558A"/>
    <w:rsid w:val="002A5986"/>
    <w:rsid w:val="002A5C5F"/>
    <w:rsid w:val="002B095A"/>
    <w:rsid w:val="002B75B0"/>
    <w:rsid w:val="002D12B3"/>
    <w:rsid w:val="002D2086"/>
    <w:rsid w:val="002D694D"/>
    <w:rsid w:val="002F3204"/>
    <w:rsid w:val="002F7E15"/>
    <w:rsid w:val="00313EC7"/>
    <w:rsid w:val="00320357"/>
    <w:rsid w:val="00322F81"/>
    <w:rsid w:val="0032608B"/>
    <w:rsid w:val="00326E4F"/>
    <w:rsid w:val="003300FA"/>
    <w:rsid w:val="003357CD"/>
    <w:rsid w:val="00336F02"/>
    <w:rsid w:val="00342E0B"/>
    <w:rsid w:val="003706BB"/>
    <w:rsid w:val="00375B5A"/>
    <w:rsid w:val="00377342"/>
    <w:rsid w:val="003860B4"/>
    <w:rsid w:val="00390398"/>
    <w:rsid w:val="003973B8"/>
    <w:rsid w:val="003A07A1"/>
    <w:rsid w:val="003A1951"/>
    <w:rsid w:val="003A3F98"/>
    <w:rsid w:val="003B0ECD"/>
    <w:rsid w:val="003B6CC7"/>
    <w:rsid w:val="003C27C0"/>
    <w:rsid w:val="003C69A0"/>
    <w:rsid w:val="003D1ACB"/>
    <w:rsid w:val="003E0051"/>
    <w:rsid w:val="003E2D19"/>
    <w:rsid w:val="003E68C9"/>
    <w:rsid w:val="003F38B1"/>
    <w:rsid w:val="003F56BF"/>
    <w:rsid w:val="003F7A37"/>
    <w:rsid w:val="0040059B"/>
    <w:rsid w:val="0040136E"/>
    <w:rsid w:val="004028FA"/>
    <w:rsid w:val="004069DB"/>
    <w:rsid w:val="00406A7B"/>
    <w:rsid w:val="00410068"/>
    <w:rsid w:val="004118AD"/>
    <w:rsid w:val="00412E4F"/>
    <w:rsid w:val="00413B21"/>
    <w:rsid w:val="0041632B"/>
    <w:rsid w:val="004268FC"/>
    <w:rsid w:val="00431C70"/>
    <w:rsid w:val="004415B8"/>
    <w:rsid w:val="004456C1"/>
    <w:rsid w:val="00447ED7"/>
    <w:rsid w:val="004604D5"/>
    <w:rsid w:val="004629A7"/>
    <w:rsid w:val="00463372"/>
    <w:rsid w:val="0046501B"/>
    <w:rsid w:val="00480014"/>
    <w:rsid w:val="004822BB"/>
    <w:rsid w:val="00485605"/>
    <w:rsid w:val="00497A41"/>
    <w:rsid w:val="00497C31"/>
    <w:rsid w:val="004A1A55"/>
    <w:rsid w:val="004A25D0"/>
    <w:rsid w:val="004A39C6"/>
    <w:rsid w:val="004A42B5"/>
    <w:rsid w:val="004A7F1D"/>
    <w:rsid w:val="004C0484"/>
    <w:rsid w:val="004C1925"/>
    <w:rsid w:val="004D0B7A"/>
    <w:rsid w:val="004D2E40"/>
    <w:rsid w:val="004D49B8"/>
    <w:rsid w:val="004E4360"/>
    <w:rsid w:val="004F0019"/>
    <w:rsid w:val="004F355F"/>
    <w:rsid w:val="00501466"/>
    <w:rsid w:val="00502E37"/>
    <w:rsid w:val="00515525"/>
    <w:rsid w:val="005260AB"/>
    <w:rsid w:val="005338C6"/>
    <w:rsid w:val="0053737D"/>
    <w:rsid w:val="00542120"/>
    <w:rsid w:val="00550306"/>
    <w:rsid w:val="005541E1"/>
    <w:rsid w:val="00556E5D"/>
    <w:rsid w:val="00560CE2"/>
    <w:rsid w:val="00573182"/>
    <w:rsid w:val="0058741D"/>
    <w:rsid w:val="00587F15"/>
    <w:rsid w:val="00596E99"/>
    <w:rsid w:val="005A5BEE"/>
    <w:rsid w:val="005A7D99"/>
    <w:rsid w:val="005B05A0"/>
    <w:rsid w:val="005B5163"/>
    <w:rsid w:val="005B51C4"/>
    <w:rsid w:val="005B6537"/>
    <w:rsid w:val="005B7EF7"/>
    <w:rsid w:val="005C3CD8"/>
    <w:rsid w:val="005C4872"/>
    <w:rsid w:val="005E0D34"/>
    <w:rsid w:val="005E10CA"/>
    <w:rsid w:val="005E3A4C"/>
    <w:rsid w:val="005E42F1"/>
    <w:rsid w:val="005F10E5"/>
    <w:rsid w:val="005F124A"/>
    <w:rsid w:val="005F20AC"/>
    <w:rsid w:val="005F525C"/>
    <w:rsid w:val="00600273"/>
    <w:rsid w:val="00611247"/>
    <w:rsid w:val="00611787"/>
    <w:rsid w:val="00616F29"/>
    <w:rsid w:val="006328F2"/>
    <w:rsid w:val="006333FF"/>
    <w:rsid w:val="006338B6"/>
    <w:rsid w:val="006374FF"/>
    <w:rsid w:val="0063790E"/>
    <w:rsid w:val="0064207D"/>
    <w:rsid w:val="0064214B"/>
    <w:rsid w:val="006447EC"/>
    <w:rsid w:val="00645B2D"/>
    <w:rsid w:val="006463C5"/>
    <w:rsid w:val="00651B26"/>
    <w:rsid w:val="00657495"/>
    <w:rsid w:val="00661780"/>
    <w:rsid w:val="00663FC6"/>
    <w:rsid w:val="0067144A"/>
    <w:rsid w:val="00675A5D"/>
    <w:rsid w:val="00683B21"/>
    <w:rsid w:val="006927D9"/>
    <w:rsid w:val="00696216"/>
    <w:rsid w:val="006C0384"/>
    <w:rsid w:val="006C7535"/>
    <w:rsid w:val="006D1CB8"/>
    <w:rsid w:val="006D2BDC"/>
    <w:rsid w:val="006E6041"/>
    <w:rsid w:val="006E6D80"/>
    <w:rsid w:val="006F271F"/>
    <w:rsid w:val="006F303C"/>
    <w:rsid w:val="006F3338"/>
    <w:rsid w:val="006F446E"/>
    <w:rsid w:val="006F52B1"/>
    <w:rsid w:val="006F6F82"/>
    <w:rsid w:val="007001F4"/>
    <w:rsid w:val="007008E0"/>
    <w:rsid w:val="00700F01"/>
    <w:rsid w:val="00702B22"/>
    <w:rsid w:val="00706D55"/>
    <w:rsid w:val="00722307"/>
    <w:rsid w:val="007233AA"/>
    <w:rsid w:val="007269DB"/>
    <w:rsid w:val="0073022A"/>
    <w:rsid w:val="00730EB5"/>
    <w:rsid w:val="00733D39"/>
    <w:rsid w:val="007450D8"/>
    <w:rsid w:val="007471D0"/>
    <w:rsid w:val="00750709"/>
    <w:rsid w:val="00750B1C"/>
    <w:rsid w:val="00756016"/>
    <w:rsid w:val="00761A51"/>
    <w:rsid w:val="00763E62"/>
    <w:rsid w:val="00765FDF"/>
    <w:rsid w:val="0077449B"/>
    <w:rsid w:val="00775F26"/>
    <w:rsid w:val="007765DD"/>
    <w:rsid w:val="00776B21"/>
    <w:rsid w:val="00781095"/>
    <w:rsid w:val="00782F6E"/>
    <w:rsid w:val="00786C4A"/>
    <w:rsid w:val="00796288"/>
    <w:rsid w:val="007A15E2"/>
    <w:rsid w:val="007A3E0E"/>
    <w:rsid w:val="007A5866"/>
    <w:rsid w:val="007A63B6"/>
    <w:rsid w:val="007B0ED6"/>
    <w:rsid w:val="007B5BB5"/>
    <w:rsid w:val="007B5E17"/>
    <w:rsid w:val="007B6846"/>
    <w:rsid w:val="007B7783"/>
    <w:rsid w:val="007C4495"/>
    <w:rsid w:val="007C53B2"/>
    <w:rsid w:val="007C7656"/>
    <w:rsid w:val="007D5BD4"/>
    <w:rsid w:val="007E5510"/>
    <w:rsid w:val="007F2DBA"/>
    <w:rsid w:val="007F5B33"/>
    <w:rsid w:val="007F60AD"/>
    <w:rsid w:val="00803041"/>
    <w:rsid w:val="00813750"/>
    <w:rsid w:val="00814E63"/>
    <w:rsid w:val="0081558D"/>
    <w:rsid w:val="00817C18"/>
    <w:rsid w:val="008215C4"/>
    <w:rsid w:val="0084024F"/>
    <w:rsid w:val="00840AFF"/>
    <w:rsid w:val="00843027"/>
    <w:rsid w:val="00850993"/>
    <w:rsid w:val="00857CCF"/>
    <w:rsid w:val="008627AC"/>
    <w:rsid w:val="008703AB"/>
    <w:rsid w:val="008777CD"/>
    <w:rsid w:val="0087799F"/>
    <w:rsid w:val="008A2FFA"/>
    <w:rsid w:val="008A76B9"/>
    <w:rsid w:val="008B2094"/>
    <w:rsid w:val="008B4B4C"/>
    <w:rsid w:val="008C1B94"/>
    <w:rsid w:val="008C5C1A"/>
    <w:rsid w:val="008D1322"/>
    <w:rsid w:val="008D409A"/>
    <w:rsid w:val="008D667A"/>
    <w:rsid w:val="008D79DE"/>
    <w:rsid w:val="008E01DC"/>
    <w:rsid w:val="008E67BE"/>
    <w:rsid w:val="008F08A5"/>
    <w:rsid w:val="008F23D6"/>
    <w:rsid w:val="008F43BD"/>
    <w:rsid w:val="008F743B"/>
    <w:rsid w:val="00905EDF"/>
    <w:rsid w:val="009064E3"/>
    <w:rsid w:val="009101AE"/>
    <w:rsid w:val="009105E2"/>
    <w:rsid w:val="00911BE6"/>
    <w:rsid w:val="00916A6E"/>
    <w:rsid w:val="00920176"/>
    <w:rsid w:val="00925191"/>
    <w:rsid w:val="00927B2B"/>
    <w:rsid w:val="00931D4B"/>
    <w:rsid w:val="00933526"/>
    <w:rsid w:val="00935DBF"/>
    <w:rsid w:val="00936737"/>
    <w:rsid w:val="00940F30"/>
    <w:rsid w:val="00951785"/>
    <w:rsid w:val="00953623"/>
    <w:rsid w:val="00953904"/>
    <w:rsid w:val="00956BD9"/>
    <w:rsid w:val="00961316"/>
    <w:rsid w:val="00961F6E"/>
    <w:rsid w:val="00962D27"/>
    <w:rsid w:val="00963091"/>
    <w:rsid w:val="009651BB"/>
    <w:rsid w:val="00973913"/>
    <w:rsid w:val="00976CD7"/>
    <w:rsid w:val="0097750D"/>
    <w:rsid w:val="00980F1D"/>
    <w:rsid w:val="0099202D"/>
    <w:rsid w:val="0099638E"/>
    <w:rsid w:val="0099694B"/>
    <w:rsid w:val="00997229"/>
    <w:rsid w:val="009A3136"/>
    <w:rsid w:val="009A7474"/>
    <w:rsid w:val="009A7B3D"/>
    <w:rsid w:val="009B1EEF"/>
    <w:rsid w:val="009B2FBF"/>
    <w:rsid w:val="009C038D"/>
    <w:rsid w:val="009C151D"/>
    <w:rsid w:val="009C1E81"/>
    <w:rsid w:val="009C6D78"/>
    <w:rsid w:val="009D0254"/>
    <w:rsid w:val="009D0FBE"/>
    <w:rsid w:val="009D0FF9"/>
    <w:rsid w:val="009D73E7"/>
    <w:rsid w:val="009E003E"/>
    <w:rsid w:val="009E07C4"/>
    <w:rsid w:val="009E24F5"/>
    <w:rsid w:val="009E575E"/>
    <w:rsid w:val="009E7D50"/>
    <w:rsid w:val="009F1B88"/>
    <w:rsid w:val="009F1D83"/>
    <w:rsid w:val="00A010E6"/>
    <w:rsid w:val="00A05006"/>
    <w:rsid w:val="00A06115"/>
    <w:rsid w:val="00A11F0A"/>
    <w:rsid w:val="00A16DAB"/>
    <w:rsid w:val="00A21717"/>
    <w:rsid w:val="00A224B8"/>
    <w:rsid w:val="00A237E7"/>
    <w:rsid w:val="00A27B59"/>
    <w:rsid w:val="00A30A16"/>
    <w:rsid w:val="00A46E8B"/>
    <w:rsid w:val="00A47702"/>
    <w:rsid w:val="00A502D4"/>
    <w:rsid w:val="00A52731"/>
    <w:rsid w:val="00A57466"/>
    <w:rsid w:val="00A57F75"/>
    <w:rsid w:val="00A61498"/>
    <w:rsid w:val="00A61FF7"/>
    <w:rsid w:val="00A65A7A"/>
    <w:rsid w:val="00A660D0"/>
    <w:rsid w:val="00A769CB"/>
    <w:rsid w:val="00A80882"/>
    <w:rsid w:val="00A93D75"/>
    <w:rsid w:val="00AA0C35"/>
    <w:rsid w:val="00AA0CDA"/>
    <w:rsid w:val="00AA7A55"/>
    <w:rsid w:val="00AB1DE4"/>
    <w:rsid w:val="00AC3590"/>
    <w:rsid w:val="00AC51BB"/>
    <w:rsid w:val="00AD2BE5"/>
    <w:rsid w:val="00AE2613"/>
    <w:rsid w:val="00AE5675"/>
    <w:rsid w:val="00AE6BC3"/>
    <w:rsid w:val="00B04B8E"/>
    <w:rsid w:val="00B04F22"/>
    <w:rsid w:val="00B06A83"/>
    <w:rsid w:val="00B20CE1"/>
    <w:rsid w:val="00B25ABD"/>
    <w:rsid w:val="00B30D53"/>
    <w:rsid w:val="00B32E52"/>
    <w:rsid w:val="00B35F92"/>
    <w:rsid w:val="00B418E0"/>
    <w:rsid w:val="00B41922"/>
    <w:rsid w:val="00B422BF"/>
    <w:rsid w:val="00B50459"/>
    <w:rsid w:val="00B52053"/>
    <w:rsid w:val="00B55A51"/>
    <w:rsid w:val="00B57A23"/>
    <w:rsid w:val="00B63142"/>
    <w:rsid w:val="00B63D0A"/>
    <w:rsid w:val="00B7040A"/>
    <w:rsid w:val="00B70E01"/>
    <w:rsid w:val="00B715B6"/>
    <w:rsid w:val="00B804B6"/>
    <w:rsid w:val="00B812BB"/>
    <w:rsid w:val="00BA1AC8"/>
    <w:rsid w:val="00BA36B4"/>
    <w:rsid w:val="00BA4F8F"/>
    <w:rsid w:val="00BA7411"/>
    <w:rsid w:val="00BB2949"/>
    <w:rsid w:val="00BC378C"/>
    <w:rsid w:val="00BC3D7D"/>
    <w:rsid w:val="00C034D8"/>
    <w:rsid w:val="00C0562F"/>
    <w:rsid w:val="00C11168"/>
    <w:rsid w:val="00C13772"/>
    <w:rsid w:val="00C166B6"/>
    <w:rsid w:val="00C23C9E"/>
    <w:rsid w:val="00C30F46"/>
    <w:rsid w:val="00C43448"/>
    <w:rsid w:val="00C46991"/>
    <w:rsid w:val="00C52F9F"/>
    <w:rsid w:val="00C5381F"/>
    <w:rsid w:val="00C559BA"/>
    <w:rsid w:val="00C634AE"/>
    <w:rsid w:val="00C64EA2"/>
    <w:rsid w:val="00C76A66"/>
    <w:rsid w:val="00C83D3E"/>
    <w:rsid w:val="00C83E6E"/>
    <w:rsid w:val="00C859AC"/>
    <w:rsid w:val="00C913E9"/>
    <w:rsid w:val="00C91A0D"/>
    <w:rsid w:val="00CA33AA"/>
    <w:rsid w:val="00CA473F"/>
    <w:rsid w:val="00CA6335"/>
    <w:rsid w:val="00CA6763"/>
    <w:rsid w:val="00CB0895"/>
    <w:rsid w:val="00CB2419"/>
    <w:rsid w:val="00CC7C82"/>
    <w:rsid w:val="00CD6239"/>
    <w:rsid w:val="00CD6CBC"/>
    <w:rsid w:val="00CE58D7"/>
    <w:rsid w:val="00CE65BB"/>
    <w:rsid w:val="00CF0DAE"/>
    <w:rsid w:val="00D04685"/>
    <w:rsid w:val="00D13E6B"/>
    <w:rsid w:val="00D213B0"/>
    <w:rsid w:val="00D345E3"/>
    <w:rsid w:val="00D34DA5"/>
    <w:rsid w:val="00D46D05"/>
    <w:rsid w:val="00D51FB4"/>
    <w:rsid w:val="00D63BD6"/>
    <w:rsid w:val="00D74FF7"/>
    <w:rsid w:val="00D7570B"/>
    <w:rsid w:val="00D93E9F"/>
    <w:rsid w:val="00D9489E"/>
    <w:rsid w:val="00DA6747"/>
    <w:rsid w:val="00DB2ECC"/>
    <w:rsid w:val="00DB35FB"/>
    <w:rsid w:val="00DB7B7A"/>
    <w:rsid w:val="00DB7BEE"/>
    <w:rsid w:val="00DC3BF3"/>
    <w:rsid w:val="00DC5A08"/>
    <w:rsid w:val="00DF642B"/>
    <w:rsid w:val="00DF69A9"/>
    <w:rsid w:val="00DF7378"/>
    <w:rsid w:val="00DF7D79"/>
    <w:rsid w:val="00E02566"/>
    <w:rsid w:val="00E137DC"/>
    <w:rsid w:val="00E168FA"/>
    <w:rsid w:val="00E27B52"/>
    <w:rsid w:val="00E33F56"/>
    <w:rsid w:val="00E34C8A"/>
    <w:rsid w:val="00E44106"/>
    <w:rsid w:val="00E44E04"/>
    <w:rsid w:val="00E50A54"/>
    <w:rsid w:val="00E50EC4"/>
    <w:rsid w:val="00E52694"/>
    <w:rsid w:val="00E545CC"/>
    <w:rsid w:val="00E55616"/>
    <w:rsid w:val="00E61049"/>
    <w:rsid w:val="00E62A99"/>
    <w:rsid w:val="00E7080A"/>
    <w:rsid w:val="00E720D6"/>
    <w:rsid w:val="00E74146"/>
    <w:rsid w:val="00E9291A"/>
    <w:rsid w:val="00E93C4B"/>
    <w:rsid w:val="00EB06F5"/>
    <w:rsid w:val="00EB47D6"/>
    <w:rsid w:val="00EB708A"/>
    <w:rsid w:val="00EC1F6F"/>
    <w:rsid w:val="00EC3527"/>
    <w:rsid w:val="00EC4C50"/>
    <w:rsid w:val="00ED10C1"/>
    <w:rsid w:val="00ED7670"/>
    <w:rsid w:val="00EE0783"/>
    <w:rsid w:val="00EE5F26"/>
    <w:rsid w:val="00F04655"/>
    <w:rsid w:val="00F07DDC"/>
    <w:rsid w:val="00F10384"/>
    <w:rsid w:val="00F1338A"/>
    <w:rsid w:val="00F334A4"/>
    <w:rsid w:val="00F3551C"/>
    <w:rsid w:val="00F35F75"/>
    <w:rsid w:val="00F37727"/>
    <w:rsid w:val="00F41444"/>
    <w:rsid w:val="00F42ED8"/>
    <w:rsid w:val="00F4384A"/>
    <w:rsid w:val="00F47609"/>
    <w:rsid w:val="00F47E5D"/>
    <w:rsid w:val="00F5009F"/>
    <w:rsid w:val="00F518EA"/>
    <w:rsid w:val="00F61742"/>
    <w:rsid w:val="00F623DF"/>
    <w:rsid w:val="00F623E9"/>
    <w:rsid w:val="00F63280"/>
    <w:rsid w:val="00F64680"/>
    <w:rsid w:val="00F7160B"/>
    <w:rsid w:val="00F73E80"/>
    <w:rsid w:val="00F81093"/>
    <w:rsid w:val="00F834B1"/>
    <w:rsid w:val="00F87B4A"/>
    <w:rsid w:val="00F87F9F"/>
    <w:rsid w:val="00F917B9"/>
    <w:rsid w:val="00F96512"/>
    <w:rsid w:val="00FB1E7C"/>
    <w:rsid w:val="00FB30F7"/>
    <w:rsid w:val="00FB3C5D"/>
    <w:rsid w:val="00FB5306"/>
    <w:rsid w:val="00FC16A4"/>
    <w:rsid w:val="00FC3111"/>
    <w:rsid w:val="00FC366D"/>
    <w:rsid w:val="00FC3BA3"/>
    <w:rsid w:val="00FD40D1"/>
    <w:rsid w:val="00FD5441"/>
    <w:rsid w:val="00FD71F9"/>
    <w:rsid w:val="00FE12C2"/>
    <w:rsid w:val="00FF397F"/>
    <w:rsid w:val="00FF5533"/>
    <w:rsid w:val="00FF5990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D8C2"/>
  <w15:docId w15:val="{4000017D-B3DC-49AA-8FA7-42E1DA01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1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B6C22-D23D-41F3-8DD5-93E15A1C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288</cp:revision>
  <cp:lastPrinted>2023-02-26T14:05:00Z</cp:lastPrinted>
  <dcterms:created xsi:type="dcterms:W3CDTF">2024-01-10T12:46:00Z</dcterms:created>
  <dcterms:modified xsi:type="dcterms:W3CDTF">2024-12-31T05:29:00Z</dcterms:modified>
</cp:coreProperties>
</file>